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2F" w:rsidRDefault="000B7A2F">
      <w:pPr>
        <w:rPr>
          <w:sz w:val="2"/>
          <w:szCs w:val="2"/>
        </w:rPr>
      </w:pPr>
      <w:r w:rsidRPr="000B7A2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2pt;margin-top:215.2pt;width:499.65pt;height:0;z-index:-251658752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p w:rsidR="000B7A2F" w:rsidRDefault="004C7130">
      <w:pPr>
        <w:pStyle w:val="20"/>
        <w:framePr w:w="3768" w:h="1872" w:hRule="exact" w:wrap="around" w:vAnchor="page" w:hAnchor="page" w:x="1278" w:y="1091"/>
        <w:shd w:val="clear" w:color="auto" w:fill="auto"/>
      </w:pPr>
      <w:r>
        <w:t>БАШКОРТОСТАН РЕСПУБЛИКАЬЫ ИЛЕШ РАЙОНЫ МУНИЦИПАЛЬ РАЙОН</w:t>
      </w:r>
    </w:p>
    <w:p w:rsidR="000B7A2F" w:rsidRDefault="004C7130">
      <w:pPr>
        <w:pStyle w:val="20"/>
        <w:framePr w:w="3768" w:h="1872" w:hRule="exact" w:wrap="around" w:vAnchor="page" w:hAnchor="page" w:x="1278" w:y="1091"/>
        <w:shd w:val="clear" w:color="auto" w:fill="auto"/>
      </w:pPr>
      <w:r>
        <w:t>МУНИЦИПАЛЬ БЮДЖЕТ Д0Й0М БЕЛЕМ БИРЕУ УЧРЕЖДЕНИЕЬЫ</w:t>
      </w:r>
    </w:p>
    <w:p w:rsidR="000B7A2F" w:rsidRDefault="004C7130">
      <w:pPr>
        <w:pStyle w:val="30"/>
        <w:framePr w:w="3768" w:h="1872" w:hRule="exact" w:wrap="around" w:vAnchor="page" w:hAnchor="page" w:x="1278" w:y="1091"/>
        <w:shd w:val="clear" w:color="auto" w:fill="auto"/>
        <w:spacing w:after="0" w:line="260" w:lineRule="exact"/>
      </w:pPr>
      <w:r>
        <w:t xml:space="preserve">йенне </w:t>
      </w:r>
      <w:r>
        <w:rPr>
          <w:rStyle w:val="39pt0pt"/>
          <w:b/>
          <w:bCs/>
        </w:rPr>
        <w:t xml:space="preserve">ауылы </w:t>
      </w:r>
      <w:r>
        <w:t xml:space="preserve">топ дойом </w:t>
      </w:r>
      <w:r>
        <w:rPr>
          <w:rStyle w:val="39pt0pt"/>
          <w:b/>
          <w:bCs/>
        </w:rPr>
        <w:t>белем</w:t>
      </w:r>
    </w:p>
    <w:p w:rsidR="000B7A2F" w:rsidRDefault="004C7130">
      <w:pPr>
        <w:pStyle w:val="20"/>
        <w:framePr w:w="3768" w:h="1872" w:hRule="exact" w:wrap="around" w:vAnchor="page" w:hAnchor="page" w:x="1278" w:y="1091"/>
        <w:shd w:val="clear" w:color="auto" w:fill="auto"/>
        <w:spacing w:line="180" w:lineRule="exact"/>
      </w:pPr>
      <w:r>
        <w:t>БИРЕУ МЭКТЭБЕ</w:t>
      </w:r>
    </w:p>
    <w:p w:rsidR="000B7A2F" w:rsidRDefault="004C7130">
      <w:pPr>
        <w:pStyle w:val="20"/>
        <w:framePr w:w="3662" w:h="2160" w:hRule="exact" w:wrap="around" w:vAnchor="page" w:hAnchor="page" w:x="7143" w:y="963"/>
        <w:shd w:val="clear" w:color="auto" w:fill="auto"/>
        <w:spacing w:line="259" w:lineRule="exact"/>
        <w:ind w:firstLine="80"/>
        <w:jc w:val="left"/>
      </w:pPr>
      <w:r>
        <w:t xml:space="preserve">МУНИЦИПАЛЬНОЕ БЮДЖЕТНОЕ ОБЩЕОБРАЗОВАТЕЛЬНОЕ УЧРЕЖДЕНИЕ ОСНОВНАЯ ОБЩЕОБРАЗОВАТЕЛЬНАЯ ШКОЛА С.ЮННЫ МУНИЦИПАЛЬНОГО РАЙОНА ИЛИШЕВСКИЙ РАЙОН РЕСПУБЛИКИ БАШКОРТОСТАН </w:t>
      </w:r>
      <w:r>
        <w:rPr>
          <w:rStyle w:val="285pt0pt"/>
          <w:b/>
          <w:bCs/>
        </w:rPr>
        <w:t>(МБОУ ООШ с.Юнны)</w:t>
      </w:r>
    </w:p>
    <w:p w:rsidR="000B7A2F" w:rsidRDefault="004C7130">
      <w:pPr>
        <w:pStyle w:val="10"/>
        <w:framePr w:w="10622" w:h="1133" w:hRule="exact" w:wrap="around" w:vAnchor="page" w:hAnchor="page" w:x="644" w:y="4818"/>
        <w:shd w:val="clear" w:color="auto" w:fill="auto"/>
        <w:tabs>
          <w:tab w:val="right" w:pos="8724"/>
        </w:tabs>
        <w:spacing w:after="425" w:line="300" w:lineRule="exact"/>
        <w:ind w:left="1380"/>
      </w:pPr>
      <w:bookmarkStart w:id="0" w:name="bookmark0"/>
      <w:r>
        <w:t>БОЙОРОК</w:t>
      </w:r>
      <w:r>
        <w:tab/>
        <w:t>ПРИКАЗ</w:t>
      </w:r>
      <w:bookmarkEnd w:id="0"/>
    </w:p>
    <w:p w:rsidR="000B7A2F" w:rsidRDefault="004C7130">
      <w:pPr>
        <w:pStyle w:val="21"/>
        <w:framePr w:w="10622" w:h="1133" w:hRule="exact" w:wrap="around" w:vAnchor="page" w:hAnchor="page" w:x="644" w:y="4818"/>
        <w:shd w:val="clear" w:color="auto" w:fill="auto"/>
        <w:tabs>
          <w:tab w:val="right" w:pos="5114"/>
          <w:tab w:val="right" w:pos="5316"/>
          <w:tab w:val="right" w:pos="7284"/>
          <w:tab w:val="right" w:pos="8057"/>
          <w:tab w:val="right" w:pos="8921"/>
        </w:tabs>
        <w:spacing w:before="0" w:after="0" w:line="240" w:lineRule="exact"/>
        <w:ind w:left="1380"/>
      </w:pPr>
      <w:r>
        <w:rPr>
          <w:rStyle w:val="11"/>
        </w:rPr>
        <w:t>16 март 2020 й</w:t>
      </w:r>
      <w:r>
        <w:tab/>
        <w:t>№</w:t>
      </w:r>
      <w:r>
        <w:tab/>
        <w:t>2</w:t>
      </w:r>
      <w:r>
        <w:tab/>
      </w:r>
      <w:r>
        <w:rPr>
          <w:rStyle w:val="11"/>
        </w:rPr>
        <w:t>16</w:t>
      </w:r>
      <w:r>
        <w:rPr>
          <w:rStyle w:val="11"/>
        </w:rPr>
        <w:tab/>
        <w:t>марта</w:t>
      </w:r>
      <w:r>
        <w:rPr>
          <w:rStyle w:val="11"/>
        </w:rPr>
        <w:tab/>
        <w:t>2020г.</w:t>
      </w:r>
    </w:p>
    <w:p w:rsidR="000B7A2F" w:rsidRDefault="004C7130">
      <w:pPr>
        <w:pStyle w:val="23"/>
        <w:framePr w:w="10622" w:h="3840" w:hRule="exact" w:wrap="around" w:vAnchor="page" w:hAnchor="page" w:x="644" w:y="7036"/>
        <w:shd w:val="clear" w:color="auto" w:fill="auto"/>
        <w:spacing w:before="0" w:after="265" w:line="240" w:lineRule="exact"/>
        <w:ind w:left="1380"/>
      </w:pPr>
      <w:bookmarkStart w:id="1" w:name="bookmark1"/>
      <w:r>
        <w:t xml:space="preserve">О зачислении в 1 - й класс </w:t>
      </w:r>
      <w:r>
        <w:t>учащихся на 2020 - 2021 учедный год</w:t>
      </w:r>
      <w:bookmarkEnd w:id="1"/>
    </w:p>
    <w:p w:rsidR="000B7A2F" w:rsidRDefault="004C7130">
      <w:pPr>
        <w:pStyle w:val="21"/>
        <w:framePr w:w="10622" w:h="3840" w:hRule="exact" w:wrap="around" w:vAnchor="page" w:hAnchor="page" w:x="644" w:y="7036"/>
        <w:shd w:val="clear" w:color="auto" w:fill="auto"/>
        <w:spacing w:before="0" w:after="0" w:line="317" w:lineRule="exact"/>
        <w:ind w:left="380" w:right="100" w:firstLine="340"/>
      </w:pPr>
      <w:r>
        <w:t>На основании Приказа Министерства образования и науки РФ от 22.01.2014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</w:t>
      </w:r>
      <w:r>
        <w:t>вания» (зарегистрирован в Минюсте РФ 02 апреля 2014 г., регистрационный № 31800), Постановления администрации муниципального района Илишевский район № 4 от 11.01.2018 г. « О закреплении муниципальных образовательных организаций за территориями муниципально</w:t>
      </w:r>
      <w:r>
        <w:t xml:space="preserve">го района Илишевский район Республики Башкортостан», «Правил приема граждан на обучение МБОУ ООШ с. Юнны», Устава МБОУ ООШ с.Юнны, на основании заявления родителей(законных представителей) </w:t>
      </w:r>
      <w:r>
        <w:rPr>
          <w:rStyle w:val="3pt"/>
        </w:rPr>
        <w:t>приказываю:</w:t>
      </w:r>
    </w:p>
    <w:p w:rsidR="000B7A2F" w:rsidRDefault="004C7130">
      <w:pPr>
        <w:pStyle w:val="a6"/>
        <w:framePr w:w="9754" w:h="728" w:hRule="exact" w:wrap="around" w:vAnchor="page" w:hAnchor="page" w:x="1398" w:y="11134"/>
        <w:shd w:val="clear" w:color="auto" w:fill="auto"/>
        <w:ind w:left="340"/>
      </w:pPr>
      <w:r>
        <w:t>1. Зачислить в первый класс МБОУ ООШ с.Юнны на 2020-202</w:t>
      </w:r>
      <w:r>
        <w:t>1 учебный год следующих учащихся с 1 сентября 2020 года: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4464"/>
        <w:gridCol w:w="1651"/>
        <w:gridCol w:w="3869"/>
      </w:tblGrid>
      <w:tr w:rsidR="000B7A2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MSReferenceSansSerif115pt0pt"/>
              </w:rPr>
              <w:t>№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t>Ф.И.О.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120" w:line="240" w:lineRule="exact"/>
              <w:ind w:left="120"/>
              <w:jc w:val="left"/>
            </w:pPr>
            <w:r>
              <w:t>Дата</w:t>
            </w:r>
          </w:p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120" w:after="0" w:line="240" w:lineRule="exact"/>
              <w:ind w:left="120"/>
              <w:jc w:val="left"/>
            </w:pPr>
            <w:r>
              <w:t>рождения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t>Адрес проживания</w:t>
            </w:r>
          </w:p>
        </w:tc>
      </w:tr>
      <w:tr w:rsidR="000B7A2F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380" w:lineRule="exact"/>
              <w:ind w:left="120"/>
              <w:jc w:val="left"/>
            </w:pPr>
            <w:r>
              <w:rPr>
                <w:rStyle w:val="CordiaUPC19pt0pt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A2F" w:rsidRDefault="004C7130" w:rsidP="00F77D1A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t>А</w:t>
            </w:r>
            <w:r w:rsidR="00F77D1A">
              <w:t>.А.А.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t>21.08.2013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t>с.Юнны, ул К.Маркса, д.113</w:t>
            </w:r>
          </w:p>
        </w:tc>
      </w:tr>
      <w:tr w:rsidR="000B7A2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115pt0pt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A2F" w:rsidRDefault="004C7130" w:rsidP="00F77D1A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t>Н</w:t>
            </w:r>
            <w:r w:rsidR="00F77D1A">
              <w:t>.А.А.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t>08.05.2013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A2F" w:rsidRDefault="004C7130">
            <w:pPr>
              <w:pStyle w:val="21"/>
              <w:framePr w:w="10550" w:h="1661" w:wrap="around" w:vAnchor="page" w:hAnchor="page" w:x="711" w:y="11798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t>с.Юнны, ул. Кирова, д. 51</w:t>
            </w:r>
          </w:p>
        </w:tc>
      </w:tr>
    </w:tbl>
    <w:p w:rsidR="000B7A2F" w:rsidRDefault="004C7130">
      <w:pPr>
        <w:framePr w:wrap="none" w:vAnchor="page" w:hAnchor="page" w:x="649" w:y="1375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5pt;height:126pt">
            <v:imagedata r:id="rId6" r:href="rId7"/>
          </v:shape>
        </w:pict>
      </w:r>
    </w:p>
    <w:p w:rsidR="000B7A2F" w:rsidRDefault="000B7A2F">
      <w:pPr>
        <w:rPr>
          <w:sz w:val="2"/>
          <w:szCs w:val="2"/>
        </w:rPr>
      </w:pPr>
    </w:p>
    <w:sectPr w:rsidR="000B7A2F" w:rsidSect="000B7A2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130" w:rsidRDefault="004C7130" w:rsidP="000B7A2F">
      <w:r>
        <w:separator/>
      </w:r>
    </w:p>
  </w:endnote>
  <w:endnote w:type="continuationSeparator" w:id="1">
    <w:p w:rsidR="004C7130" w:rsidRDefault="004C7130" w:rsidP="000B7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130" w:rsidRDefault="004C7130"/>
  </w:footnote>
  <w:footnote w:type="continuationSeparator" w:id="1">
    <w:p w:rsidR="004C7130" w:rsidRDefault="004C713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B7A2F"/>
    <w:rsid w:val="000B7A2F"/>
    <w:rsid w:val="004C7130"/>
    <w:rsid w:val="00F7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7A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7A2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B7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0B7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6"/>
      <w:szCs w:val="26"/>
      <w:u w:val="none"/>
    </w:rPr>
  </w:style>
  <w:style w:type="character" w:customStyle="1" w:styleId="39pt0pt">
    <w:name w:val="Основной текст (3) + 9 pt;Интервал 0 pt"/>
    <w:basedOn w:val="3"/>
    <w:rsid w:val="000B7A2F"/>
    <w:rPr>
      <w:color w:val="000000"/>
      <w:spacing w:val="3"/>
      <w:w w:val="100"/>
      <w:position w:val="0"/>
      <w:sz w:val="18"/>
      <w:szCs w:val="18"/>
      <w:lang w:val="ru-RU" w:eastAsia="ru-RU" w:bidi="ru-RU"/>
    </w:rPr>
  </w:style>
  <w:style w:type="character" w:customStyle="1" w:styleId="285pt0pt">
    <w:name w:val="Основной текст (2) + 8;5 pt;Интервал 0 pt"/>
    <w:basedOn w:val="2"/>
    <w:rsid w:val="000B7A2F"/>
    <w:rPr>
      <w:color w:val="000000"/>
      <w:spacing w:val="1"/>
      <w:w w:val="100"/>
      <w:position w:val="0"/>
      <w:sz w:val="17"/>
      <w:szCs w:val="17"/>
      <w:lang w:val="ru-RU" w:eastAsia="ru-RU" w:bidi="ru-RU"/>
    </w:rPr>
  </w:style>
  <w:style w:type="character" w:customStyle="1" w:styleId="1">
    <w:name w:val="Заголовок №1_"/>
    <w:basedOn w:val="a0"/>
    <w:link w:val="10"/>
    <w:rsid w:val="000B7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30"/>
      <w:szCs w:val="30"/>
      <w:u w:val="none"/>
    </w:rPr>
  </w:style>
  <w:style w:type="character" w:customStyle="1" w:styleId="a4">
    <w:name w:val="Основной текст_"/>
    <w:basedOn w:val="a0"/>
    <w:link w:val="21"/>
    <w:rsid w:val="000B7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1">
    <w:name w:val="Основной текст1"/>
    <w:basedOn w:val="a4"/>
    <w:rsid w:val="000B7A2F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0B7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3pt">
    <w:name w:val="Основной текст + Интервал 3 pt"/>
    <w:basedOn w:val="a4"/>
    <w:rsid w:val="000B7A2F"/>
    <w:rPr>
      <w:color w:val="000000"/>
      <w:spacing w:val="67"/>
      <w:w w:val="100"/>
      <w:position w:val="0"/>
      <w:sz w:val="24"/>
      <w:szCs w:val="2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0B7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MSReferenceSansSerif115pt0pt">
    <w:name w:val="Основной текст + MS Reference Sans Serif;11;5 pt;Интервал 0 pt"/>
    <w:basedOn w:val="a4"/>
    <w:rsid w:val="000B7A2F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CordiaUPC19pt0pt">
    <w:name w:val="Основной текст + CordiaUPC;19 pt;Полужирный;Интервал 0 pt"/>
    <w:basedOn w:val="a4"/>
    <w:rsid w:val="000B7A2F"/>
    <w:rPr>
      <w:rFonts w:ascii="CordiaUPC" w:eastAsia="CordiaUPC" w:hAnsi="CordiaUPC" w:cs="CordiaUPC"/>
      <w:b/>
      <w:b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115pt0pt">
    <w:name w:val="Основной текст + 11;5 pt;Интервал 0 pt"/>
    <w:basedOn w:val="a4"/>
    <w:rsid w:val="000B7A2F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B7A2F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30">
    <w:name w:val="Основной текст (3)"/>
    <w:basedOn w:val="a"/>
    <w:link w:val="3"/>
    <w:rsid w:val="000B7A2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paragraph" w:customStyle="1" w:styleId="10">
    <w:name w:val="Заголовок №1"/>
    <w:basedOn w:val="a"/>
    <w:link w:val="1"/>
    <w:rsid w:val="000B7A2F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30"/>
      <w:szCs w:val="30"/>
    </w:rPr>
  </w:style>
  <w:style w:type="paragraph" w:customStyle="1" w:styleId="21">
    <w:name w:val="Основной текст2"/>
    <w:basedOn w:val="a"/>
    <w:link w:val="a4"/>
    <w:rsid w:val="000B7A2F"/>
    <w:pPr>
      <w:shd w:val="clear" w:color="auto" w:fill="FFFFFF"/>
      <w:spacing w:before="480" w:after="114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paragraph" w:customStyle="1" w:styleId="23">
    <w:name w:val="Заголовок №2"/>
    <w:basedOn w:val="a"/>
    <w:link w:val="22"/>
    <w:rsid w:val="000B7A2F"/>
    <w:pPr>
      <w:shd w:val="clear" w:color="auto" w:fill="FFFFFF"/>
      <w:spacing w:before="11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a6">
    <w:name w:val="Подпись к таблице"/>
    <w:basedOn w:val="a"/>
    <w:link w:val="a5"/>
    <w:rsid w:val="000B7A2F"/>
    <w:pPr>
      <w:shd w:val="clear" w:color="auto" w:fill="FFFFFF"/>
      <w:spacing w:line="326" w:lineRule="exact"/>
      <w:ind w:hanging="340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AppData/Local/Temp/FineReader11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2020-03-23T17:49:00Z</dcterms:created>
  <dcterms:modified xsi:type="dcterms:W3CDTF">2020-03-23T17:54:00Z</dcterms:modified>
</cp:coreProperties>
</file>